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C9" w:rsidRPr="00B018C9" w:rsidRDefault="00B018C9" w:rsidP="00B018C9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  <w:r w:rsidRPr="00B018C9">
        <w:rPr>
          <w:rFonts w:ascii="Arial" w:eastAsia="PMingLiU" w:hAnsi="Arial" w:cs="Arial"/>
          <w:b/>
          <w:color w:val="000000" w:themeColor="text1"/>
          <w:lang w:eastAsia="zh-TW"/>
        </w:rPr>
        <w:t>Obrazac 5</w:t>
      </w:r>
    </w:p>
    <w:p w:rsidR="00B018C9" w:rsidRPr="00B018C9" w:rsidRDefault="00B018C9" w:rsidP="00B018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B018C9">
        <w:rPr>
          <w:rFonts w:ascii="Arial" w:eastAsia="Calibri" w:hAnsi="Arial" w:cs="Arial"/>
          <w:color w:val="000000" w:themeColor="text1"/>
        </w:rPr>
        <w:t xml:space="preserve">Naručilac: </w:t>
      </w:r>
      <w:r w:rsidR="003B5DD5">
        <w:rPr>
          <w:rFonts w:ascii="Arial" w:eastAsia="Calibri" w:hAnsi="Arial" w:cs="Arial"/>
          <w:color w:val="000000" w:themeColor="text1"/>
        </w:rPr>
        <w:t>Uprava za kadrove</w:t>
      </w:r>
      <w:r w:rsidRPr="00B018C9">
        <w:rPr>
          <w:rFonts w:ascii="Arial" w:eastAsia="PMingLiU" w:hAnsi="Arial" w:cs="Arial"/>
          <w:color w:val="000000" w:themeColor="text1"/>
          <w:lang w:eastAsia="zh-TW"/>
        </w:rPr>
        <w:t xml:space="preserve">                                 </w:t>
      </w:r>
    </w:p>
    <w:p w:rsidR="00B018C9" w:rsidRPr="00B018C9" w:rsidRDefault="00B018C9" w:rsidP="00B018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B018C9">
        <w:rPr>
          <w:rFonts w:ascii="Arial" w:eastAsia="Calibri" w:hAnsi="Arial" w:cs="Arial"/>
          <w:color w:val="000000" w:themeColor="text1"/>
        </w:rPr>
        <w:t>Broj</w:t>
      </w:r>
      <w:r w:rsidR="003B5DD5">
        <w:rPr>
          <w:rFonts w:ascii="Arial" w:eastAsia="Calibri" w:hAnsi="Arial" w:cs="Arial"/>
          <w:color w:val="000000" w:themeColor="text1"/>
        </w:rPr>
        <w:t>:</w:t>
      </w:r>
      <w:r w:rsidRPr="00B018C9">
        <w:rPr>
          <w:rFonts w:ascii="Arial" w:eastAsia="Calibri" w:hAnsi="Arial" w:cs="Arial"/>
          <w:color w:val="000000" w:themeColor="text1"/>
        </w:rPr>
        <w:t xml:space="preserve"> </w:t>
      </w:r>
      <w:r w:rsidR="003B5DD5">
        <w:rPr>
          <w:rFonts w:ascii="Arial" w:eastAsia="PMingLiU" w:hAnsi="Arial" w:cs="Arial"/>
          <w:color w:val="000000" w:themeColor="text1"/>
          <w:lang w:eastAsia="zh-TW"/>
        </w:rPr>
        <w:t>UPI-08-427/21-17/8</w:t>
      </w:r>
    </w:p>
    <w:p w:rsidR="00B018C9" w:rsidRDefault="00B018C9" w:rsidP="003B5D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B018C9">
        <w:rPr>
          <w:rFonts w:ascii="Arial" w:eastAsia="Calibri" w:hAnsi="Arial" w:cs="Arial"/>
          <w:color w:val="000000" w:themeColor="text1"/>
        </w:rPr>
        <w:t>Mjesto i datum</w:t>
      </w:r>
      <w:r w:rsidR="003B5DD5">
        <w:rPr>
          <w:rFonts w:ascii="Arial" w:eastAsia="Calibri" w:hAnsi="Arial" w:cs="Arial"/>
          <w:color w:val="000000" w:themeColor="text1"/>
        </w:rPr>
        <w:t>:</w:t>
      </w:r>
      <w:r w:rsidRPr="00B018C9">
        <w:rPr>
          <w:rFonts w:ascii="Arial" w:eastAsia="Calibri" w:hAnsi="Arial" w:cs="Arial"/>
          <w:color w:val="000000" w:themeColor="text1"/>
        </w:rPr>
        <w:t xml:space="preserve"> </w:t>
      </w:r>
      <w:r w:rsidR="003B5DD5">
        <w:rPr>
          <w:rFonts w:ascii="Arial" w:eastAsia="Calibri" w:hAnsi="Arial" w:cs="Arial"/>
          <w:color w:val="000000" w:themeColor="text1"/>
        </w:rPr>
        <w:t>Podgorica, 14.04.2021.godine</w:t>
      </w:r>
    </w:p>
    <w:p w:rsidR="003B5DD5" w:rsidRPr="00B018C9" w:rsidRDefault="003B5DD5" w:rsidP="003B5DD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</w:rPr>
      </w:pPr>
    </w:p>
    <w:p w:rsidR="00B018C9" w:rsidRPr="00B018C9" w:rsidRDefault="00B018C9" w:rsidP="00B018C9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</w:rPr>
      </w:pPr>
      <w:r w:rsidRPr="00B018C9">
        <w:rPr>
          <w:rFonts w:ascii="Arial" w:eastAsia="Calibri" w:hAnsi="Arial" w:cs="Arial"/>
          <w:b/>
          <w:color w:val="000000" w:themeColor="text1"/>
        </w:rPr>
        <w:t>OBAVJEŠTENJE O ISHODU POSTUPKA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</w:rPr>
      </w:pPr>
      <w:r w:rsidRPr="00B018C9">
        <w:rPr>
          <w:rFonts w:ascii="Arial" w:eastAsia="Calibri" w:hAnsi="Arial" w:cs="Arial"/>
          <w:b/>
          <w:color w:val="000000" w:themeColor="text1"/>
        </w:rPr>
        <w:t xml:space="preserve">JEDNOSTAVNE NABAVKE 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B018C9">
        <w:rPr>
          <w:rFonts w:ascii="Arial" w:eastAsia="Calibri" w:hAnsi="Arial" w:cs="Arial"/>
          <w:b/>
          <w:color w:val="000000" w:themeColor="text1"/>
        </w:rPr>
        <w:t>I   PODACI O NARUČIOCU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022"/>
      </w:tblGrid>
      <w:tr w:rsidR="00B018C9" w:rsidRPr="00B018C9" w:rsidTr="0046693D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>Naručilac:</w:t>
            </w:r>
            <w:r w:rsidR="00127342">
              <w:rPr>
                <w:rFonts w:ascii="Arial" w:eastAsia="Calibri" w:hAnsi="Arial" w:cs="Arial"/>
                <w:color w:val="000000" w:themeColor="text1"/>
              </w:rPr>
              <w:t xml:space="preserve"> Uprava za kadrove 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>Kontakt osoba:</w:t>
            </w:r>
            <w:r w:rsidR="007674AA">
              <w:rPr>
                <w:rFonts w:ascii="Arial" w:eastAsia="Calibri" w:hAnsi="Arial" w:cs="Arial"/>
                <w:color w:val="000000" w:themeColor="text1"/>
              </w:rPr>
              <w:t xml:space="preserve"> Peđa Davidović</w:t>
            </w:r>
          </w:p>
        </w:tc>
      </w:tr>
      <w:tr w:rsidR="00B018C9" w:rsidRPr="00B018C9" w:rsidTr="0046693D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Adresa: </w:t>
            </w:r>
            <w:r w:rsidR="00127342">
              <w:rPr>
                <w:rFonts w:ascii="Arial" w:eastAsia="Calibri" w:hAnsi="Arial" w:cs="Arial"/>
                <w:color w:val="000000" w:themeColor="text1"/>
              </w:rPr>
              <w:t>Jovana Tomaševića 2A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>Poštanski broj:</w:t>
            </w:r>
            <w:r w:rsidR="007674AA">
              <w:rPr>
                <w:rFonts w:ascii="Arial" w:eastAsia="Calibri" w:hAnsi="Arial" w:cs="Arial"/>
                <w:color w:val="000000" w:themeColor="text1"/>
              </w:rPr>
              <w:t xml:space="preserve"> 81000</w:t>
            </w:r>
          </w:p>
        </w:tc>
      </w:tr>
      <w:tr w:rsidR="00B018C9" w:rsidRPr="00B018C9" w:rsidTr="0046693D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>Grad:</w:t>
            </w:r>
            <w:r w:rsidR="00127342">
              <w:rPr>
                <w:rFonts w:ascii="Arial" w:eastAsia="Calibri" w:hAnsi="Arial" w:cs="Arial"/>
                <w:color w:val="000000" w:themeColor="text1"/>
              </w:rPr>
              <w:t>Podgorica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Identifikacioni broj:  </w:t>
            </w:r>
            <w:r w:rsidR="007674AA" w:rsidRPr="007674AA">
              <w:rPr>
                <w:rFonts w:ascii="Arial" w:eastAsia="Calibri" w:hAnsi="Arial" w:cs="Arial"/>
              </w:rPr>
              <w:t>02414643</w:t>
            </w:r>
          </w:p>
        </w:tc>
      </w:tr>
      <w:tr w:rsidR="00B018C9" w:rsidRPr="00B018C9" w:rsidTr="0046693D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>Telefon:</w:t>
            </w:r>
            <w:r w:rsidR="00127342">
              <w:rPr>
                <w:rFonts w:ascii="Arial" w:eastAsia="Calibri" w:hAnsi="Arial" w:cs="Arial"/>
                <w:color w:val="000000" w:themeColor="text1"/>
              </w:rPr>
              <w:t xml:space="preserve"> 020 201 055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>Faks:</w:t>
            </w:r>
            <w:r w:rsidR="007674AA" w:rsidRPr="007674AA">
              <w:rPr>
                <w:rFonts w:ascii="Arial" w:eastAsia="Calibri" w:hAnsi="Arial" w:cs="Arial"/>
                <w:color w:val="000000"/>
              </w:rPr>
              <w:t xml:space="preserve"> </w:t>
            </w:r>
            <w:r w:rsidR="007674AA" w:rsidRPr="007674AA">
              <w:rPr>
                <w:rFonts w:ascii="Arial" w:eastAsia="Calibri" w:hAnsi="Arial" w:cs="Arial"/>
                <w:color w:val="000000"/>
              </w:rPr>
              <w:t>020 201 036</w:t>
            </w:r>
          </w:p>
        </w:tc>
      </w:tr>
      <w:tr w:rsidR="00B018C9" w:rsidRPr="00B018C9" w:rsidTr="0046693D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>Elektronska adresa (e-mail):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>Internet adresa (web):</w:t>
            </w:r>
            <w:r w:rsidR="007674AA" w:rsidRPr="007674AA">
              <w:rPr>
                <w:rFonts w:ascii="Calibri" w:eastAsia="Calibri" w:hAnsi="Calibri" w:cs="Times New Roman"/>
              </w:rPr>
              <w:t xml:space="preserve"> </w:t>
            </w:r>
            <w:hyperlink r:id="rId7" w:history="1">
              <w:r w:rsidR="007674AA" w:rsidRPr="007674AA">
                <w:rPr>
                  <w:rFonts w:ascii="Arial" w:eastAsia="Calibri" w:hAnsi="Arial" w:cs="Arial"/>
                  <w:color w:val="0000FF"/>
                  <w:u w:val="single"/>
                </w:rPr>
                <w:t>www.uzk.gov.me</w:t>
              </w:r>
            </w:hyperlink>
          </w:p>
        </w:tc>
      </w:tr>
    </w:tbl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bdr w:val="single" w:sz="4" w:space="0" w:color="auto" w:frame="1"/>
          <w:shd w:val="clear" w:color="auto" w:fill="D9D9D9" w:themeFill="background1" w:themeFillShade="D9"/>
        </w:rPr>
      </w:pPr>
      <w:r w:rsidRPr="00B018C9">
        <w:rPr>
          <w:rFonts w:ascii="Arial" w:eastAsia="Calibri" w:hAnsi="Arial" w:cs="Arial"/>
          <w:b/>
          <w:color w:val="000000" w:themeColor="text1"/>
        </w:rPr>
        <w:t>II Predmet nabavke: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CA43B2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CA43B2">
        <w:rPr>
          <w:rFonts w:ascii="Arial" w:eastAsia="Calibri" w:hAnsi="Arial" w:cs="Arial"/>
          <w:lang w:val="sr-Latn-ME"/>
        </w:rPr>
        <w:sym w:font="Wingdings" w:char="F078"/>
      </w:r>
      <w:r w:rsidR="00B018C9" w:rsidRPr="00B018C9">
        <w:rPr>
          <w:rFonts w:ascii="Arial" w:eastAsia="Calibri" w:hAnsi="Arial" w:cs="Arial"/>
          <w:color w:val="000000" w:themeColor="text1"/>
        </w:rPr>
        <w:t xml:space="preserve"> usluge,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 w:rsidRPr="00B018C9">
        <w:rPr>
          <w:rFonts w:ascii="Arial" w:eastAsia="Calibri" w:hAnsi="Arial" w:cs="Arial"/>
          <w:b/>
          <w:color w:val="000000" w:themeColor="text1"/>
        </w:rPr>
        <w:t xml:space="preserve">III  Opis predmeta </w:t>
      </w:r>
      <w:r w:rsidRPr="00B018C9">
        <w:rPr>
          <w:rFonts w:ascii="Arial" w:eastAsia="Calibri" w:hAnsi="Arial" w:cs="Arial"/>
          <w:b/>
          <w:bCs/>
          <w:color w:val="000000" w:themeColor="text1"/>
        </w:rPr>
        <w:t>jednostavne</w:t>
      </w:r>
      <w:r w:rsidRPr="00B018C9">
        <w:rPr>
          <w:rFonts w:ascii="Arial" w:eastAsia="Calibri" w:hAnsi="Arial" w:cs="Arial"/>
          <w:b/>
          <w:color w:val="000000" w:themeColor="text1"/>
        </w:rPr>
        <w:t xml:space="preserve"> nabavke: 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i/>
          <w:color w:val="000000" w:themeColor="text1"/>
        </w:rPr>
      </w:pPr>
    </w:p>
    <w:p w:rsidR="00CA43B2" w:rsidRPr="00CA43B2" w:rsidRDefault="00CA43B2" w:rsidP="00CA4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color w:val="000000"/>
          <w:lang w:val="sr-Latn-ME" w:eastAsia="sr-Latn-ME"/>
        </w:rPr>
      </w:pPr>
      <w:r w:rsidRPr="00CA43B2">
        <w:rPr>
          <w:rFonts w:ascii="Arial" w:eastAsia="Calibri" w:hAnsi="Arial" w:cs="Arial"/>
          <w:color w:val="000000"/>
          <w:lang w:val="sr-Latn-ME" w:eastAsia="sr-Latn-ME"/>
        </w:rPr>
        <w:t>Usluge održavanja informacionog sistema Naručioca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</w:rPr>
      </w:pPr>
      <w:r w:rsidRPr="00B018C9">
        <w:rPr>
          <w:rFonts w:ascii="Arial" w:eastAsia="Calibri" w:hAnsi="Arial" w:cs="Arial"/>
          <w:b/>
          <w:bCs/>
          <w:color w:val="000000" w:themeColor="text1"/>
        </w:rPr>
        <w:t>IV Procijenjena vrijednost jednostavne nabavke:</w:t>
      </w:r>
    </w:p>
    <w:p w:rsidR="00B018C9" w:rsidRPr="00B018C9" w:rsidRDefault="00B018C9" w:rsidP="00B018C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B018C9">
        <w:rPr>
          <w:rFonts w:ascii="Arial" w:eastAsia="Calibri" w:hAnsi="Arial" w:cs="Arial"/>
          <w:color w:val="000000" w:themeColor="text1"/>
        </w:rPr>
        <w:t xml:space="preserve">Procijenjena vrijednost jednostavne nabavke bez uračunatog PDV-a </w:t>
      </w:r>
      <w:r w:rsidR="00CA43B2" w:rsidRPr="00CA43B2">
        <w:rPr>
          <w:rFonts w:ascii="Arial" w:eastAsia="Calibri" w:hAnsi="Arial" w:cs="Arial"/>
          <w:color w:val="000000"/>
          <w:lang w:val="pl-PL"/>
        </w:rPr>
        <w:t xml:space="preserve">15.000,00 </w:t>
      </w:r>
      <w:r w:rsidRPr="00B018C9">
        <w:rPr>
          <w:rFonts w:ascii="Arial" w:eastAsia="Calibri" w:hAnsi="Arial" w:cs="Arial"/>
          <w:color w:val="000000" w:themeColor="text1"/>
        </w:rPr>
        <w:t xml:space="preserve"> €;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 w:rsidRPr="00B018C9">
        <w:rPr>
          <w:rFonts w:ascii="Arial" w:eastAsia="Calibri" w:hAnsi="Arial" w:cs="Arial"/>
          <w:b/>
          <w:color w:val="000000" w:themeColor="text1"/>
        </w:rPr>
        <w:t>V Ishod postupaka jednostavne nabavke je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CA43B2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CA43B2">
        <w:rPr>
          <w:rFonts w:ascii="Arial" w:eastAsia="Calibri" w:hAnsi="Arial" w:cs="Arial"/>
          <w:lang w:val="sr-Latn-ME"/>
        </w:rPr>
        <w:sym w:font="Wingdings" w:char="F078"/>
      </w:r>
      <w:r w:rsidR="00B018C9" w:rsidRPr="00B018C9">
        <w:rPr>
          <w:rFonts w:ascii="Arial" w:eastAsia="Calibri" w:hAnsi="Arial" w:cs="Arial"/>
          <w:color w:val="000000" w:themeColor="text1"/>
        </w:rPr>
        <w:t xml:space="preserve"> izbor najpovoljnije ponude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 w:rsidRPr="00B018C9">
        <w:rPr>
          <w:rFonts w:ascii="Arial" w:eastAsia="Calibri" w:hAnsi="Arial" w:cs="Arial"/>
          <w:b/>
          <w:color w:val="000000" w:themeColor="text1"/>
        </w:rPr>
        <w:t>VI Razlozi za poništenje postupka jednostavne nabavke: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color w:val="000000" w:themeColor="text1"/>
        </w:rPr>
      </w:pPr>
      <w:r w:rsidRPr="00B018C9">
        <w:rPr>
          <w:rFonts w:ascii="Arial" w:eastAsia="Calibri" w:hAnsi="Arial" w:cs="Arial"/>
          <w:b/>
          <w:bCs/>
          <w:color w:val="000000" w:themeColor="text1"/>
        </w:rPr>
        <w:t>VII Rang lista ponuda po silaznom redosljedu:</w:t>
      </w:r>
    </w:p>
    <w:p w:rsidR="00B018C9" w:rsidRPr="00B018C9" w:rsidRDefault="00B018C9" w:rsidP="00B018C9">
      <w:pPr>
        <w:spacing w:after="0" w:line="240" w:lineRule="auto"/>
        <w:rPr>
          <w:rFonts w:ascii="Arial" w:eastAsia="Calibri" w:hAnsi="Arial" w:cs="Arial"/>
          <w:b/>
          <w:bCs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</w:rPr>
      </w:pPr>
      <w:r w:rsidRPr="00B018C9">
        <w:rPr>
          <w:rFonts w:ascii="Arial" w:eastAsia="Calibri" w:hAnsi="Arial" w:cs="Arial"/>
          <w:b/>
          <w:i/>
          <w:iCs/>
          <w:color w:val="000000" w:themeColor="text1"/>
        </w:rPr>
        <w:t>Ispravne ponude</w:t>
      </w:r>
      <w:r w:rsidRPr="00B018C9">
        <w:rPr>
          <w:rFonts w:ascii="Arial" w:eastAsia="Calibri" w:hAnsi="Arial" w:cs="Arial"/>
          <w:i/>
          <w:iCs/>
          <w:color w:val="000000" w:themeColor="text1"/>
        </w:rPr>
        <w:t xml:space="preserve">: </w:t>
      </w:r>
      <w:r w:rsidR="003B6B1C" w:rsidRPr="003E78B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sr-Latn-ME"/>
        </w:rPr>
        <w:t xml:space="preserve">u skladu sa članom </w:t>
      </w:r>
      <w:r w:rsidR="003B6B1C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sr-Latn-ME"/>
        </w:rPr>
        <w:t xml:space="preserve">132 ZJN  ispravna je ponuda ponuđača </w:t>
      </w:r>
      <w:r w:rsidR="003B6B1C" w:rsidRPr="003E78B8">
        <w:rPr>
          <w:rFonts w:ascii="Arial" w:eastAsia="Calibri" w:hAnsi="Arial" w:cs="Arial"/>
          <w:i/>
          <w:iCs/>
          <w:color w:val="000000"/>
        </w:rPr>
        <w:t xml:space="preserve"> </w:t>
      </w:r>
      <w:r w:rsidR="003B6B1C" w:rsidRPr="003E78B8">
        <w:rPr>
          <w:rFonts w:ascii="Arial" w:eastAsia="Calibri" w:hAnsi="Arial" w:cs="Arial"/>
          <w:i/>
          <w:color w:val="000000" w:themeColor="text1"/>
        </w:rPr>
        <w:t>SMART TECH DOO</w:t>
      </w:r>
      <w:r w:rsidR="003B6B1C" w:rsidRPr="00636220">
        <w:rPr>
          <w:rFonts w:ascii="Arial" w:eastAsia="Calibri" w:hAnsi="Arial" w:cs="Arial"/>
          <w:i/>
          <w:iCs/>
          <w:color w:val="000000" w:themeColor="text1"/>
        </w:rPr>
        <w:t xml:space="preserve"> </w:t>
      </w:r>
      <w:r w:rsidR="003B6B1C">
        <w:rPr>
          <w:rFonts w:ascii="Arial" w:eastAsia="Calibri" w:hAnsi="Arial" w:cs="Arial"/>
          <w:i/>
          <w:iCs/>
          <w:color w:val="000000" w:themeColor="text1"/>
        </w:rPr>
        <w:t xml:space="preserve">koja u potpunosti ispunjava uslove predviđene </w:t>
      </w:r>
      <w:r w:rsidR="003B6B1C" w:rsidRPr="00636220">
        <w:rPr>
          <w:rFonts w:ascii="Arial" w:eastAsia="Calibri" w:hAnsi="Arial" w:cs="Arial"/>
          <w:i/>
          <w:iCs/>
          <w:color w:val="000000" w:themeColor="text1"/>
        </w:rPr>
        <w:t>z</w:t>
      </w:r>
      <w:r w:rsidR="003B6B1C">
        <w:rPr>
          <w:rFonts w:ascii="Arial" w:eastAsia="Calibri" w:hAnsi="Arial" w:cs="Arial"/>
          <w:i/>
          <w:iCs/>
          <w:color w:val="000000" w:themeColor="text1"/>
        </w:rPr>
        <w:t>ahtjevom za dostavljanje ponuda.</w:t>
      </w:r>
    </w:p>
    <w:p w:rsidR="003B6B1C" w:rsidRDefault="00B018C9" w:rsidP="003B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</w:rPr>
      </w:pPr>
      <w:r w:rsidRPr="00B018C9">
        <w:rPr>
          <w:rFonts w:ascii="Arial" w:eastAsia="Calibri" w:hAnsi="Arial" w:cs="Arial"/>
          <w:b/>
          <w:i/>
          <w:iCs/>
          <w:color w:val="000000" w:themeColor="text1"/>
        </w:rPr>
        <w:lastRenderedPageBreak/>
        <w:t>Neispravne ponude:</w:t>
      </w:r>
      <w:r w:rsidRPr="00B018C9">
        <w:rPr>
          <w:rFonts w:ascii="Arial" w:eastAsia="Calibri" w:hAnsi="Arial" w:cs="Arial"/>
          <w:i/>
          <w:iCs/>
          <w:color w:val="000000" w:themeColor="text1"/>
        </w:rPr>
        <w:t xml:space="preserve"> </w:t>
      </w:r>
      <w:r w:rsidR="003B6B1C">
        <w:rPr>
          <w:rFonts w:ascii="Arial" w:eastAsia="Calibri" w:hAnsi="Arial" w:cs="Arial"/>
          <w:i/>
          <w:iCs/>
          <w:color w:val="000000" w:themeColor="text1"/>
        </w:rPr>
        <w:t xml:space="preserve">u skladu sa članom 133 ZJN i članom 8a Pravilnikom o načinu sprovođenja jednostavnih nabavki neispravna je ponuda ponuđača </w:t>
      </w:r>
      <w:r w:rsidR="003B6B1C" w:rsidRPr="00B879E2">
        <w:rPr>
          <w:rFonts w:ascii="Arial" w:eastAsia="Calibri" w:hAnsi="Arial" w:cs="Arial"/>
          <w:i/>
          <w:color w:val="000000" w:themeColor="text1"/>
        </w:rPr>
        <w:t>WINSOFT DOO</w:t>
      </w:r>
      <w:r w:rsidR="003B6B1C">
        <w:rPr>
          <w:rFonts w:ascii="Arial" w:eastAsia="Calibri" w:hAnsi="Arial" w:cs="Arial"/>
          <w:i/>
          <w:iCs/>
          <w:color w:val="000000" w:themeColor="text1"/>
        </w:rPr>
        <w:t xml:space="preserve"> iz Podgorice iz razloga što: </w:t>
      </w:r>
    </w:p>
    <w:p w:rsidR="003B6B1C" w:rsidRPr="00B879E2" w:rsidRDefault="003B6B1C" w:rsidP="003B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222222"/>
        </w:rPr>
      </w:pPr>
      <w:r w:rsidRPr="00B879E2">
        <w:rPr>
          <w:rFonts w:ascii="Arial" w:eastAsia="Times New Roman" w:hAnsi="Arial" w:cs="Arial"/>
          <w:i/>
          <w:color w:val="222222"/>
        </w:rPr>
        <w:t>1. Ponudjac je u svoj ponudi naveo da će "odmah nakon primopredaje sistema uspostaviti testno i razvojno okruženjei i izvorni kod povezati sa distribuiranim sistemom za upravljanje verzijama(git) i kreirati master granu".</w:t>
      </w:r>
    </w:p>
    <w:p w:rsidR="003B6B1C" w:rsidRPr="00B879E2" w:rsidRDefault="003B6B1C" w:rsidP="003B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222222"/>
        </w:rPr>
      </w:pPr>
      <w:r w:rsidRPr="00B879E2">
        <w:rPr>
          <w:rFonts w:ascii="Arial" w:eastAsia="Times New Roman" w:hAnsi="Arial" w:cs="Arial"/>
          <w:i/>
          <w:color w:val="222222"/>
        </w:rPr>
        <w:br/>
        <w:t>Ovo nije u skladu sa uslovima poziva jer je se ne vrši bilo kakva</w:t>
      </w:r>
      <w:r w:rsidRPr="00B879E2">
        <w:rPr>
          <w:rFonts w:ascii="Arial" w:eastAsia="Times New Roman" w:hAnsi="Arial" w:cs="Arial"/>
          <w:i/>
          <w:color w:val="222222"/>
        </w:rPr>
        <w:br/>
        <w:t>"primopredja sistema" izmedju Naručioca i Izvršioca.  Nametanjem</w:t>
      </w:r>
      <w:r w:rsidRPr="00B879E2">
        <w:rPr>
          <w:rFonts w:ascii="Arial" w:eastAsia="Times New Roman" w:hAnsi="Arial" w:cs="Arial"/>
          <w:i/>
          <w:color w:val="222222"/>
        </w:rPr>
        <w:br/>
        <w:t>obaveze o primopredaji sistema Ponuđač je svojom ponudom, suprotno</w:t>
      </w:r>
      <w:r w:rsidRPr="00B879E2">
        <w:rPr>
          <w:rFonts w:ascii="Arial" w:eastAsia="Times New Roman" w:hAnsi="Arial" w:cs="Arial"/>
          <w:i/>
          <w:color w:val="222222"/>
        </w:rPr>
        <w:br/>
        <w:t>ZJN, izvršio izmjenu poziva uvođenjem dodatnih obaveza Naručiocu.</w:t>
      </w:r>
    </w:p>
    <w:p w:rsidR="003B6B1C" w:rsidRPr="00B879E2" w:rsidRDefault="003B6B1C" w:rsidP="003B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222222"/>
        </w:rPr>
      </w:pPr>
    </w:p>
    <w:p w:rsidR="003B6B1C" w:rsidRPr="00B879E2" w:rsidRDefault="003B6B1C" w:rsidP="003B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222222"/>
        </w:rPr>
      </w:pPr>
      <w:r w:rsidRPr="00B879E2">
        <w:rPr>
          <w:rFonts w:ascii="Arial" w:eastAsia="Times New Roman" w:hAnsi="Arial" w:cs="Arial"/>
          <w:i/>
          <w:color w:val="222222"/>
        </w:rPr>
        <w:t>Dodatno, Zahtjevom za dostavljanje ponuda nije predvidjeno uvođenje dodatnog</w:t>
      </w:r>
      <w:r w:rsidRPr="00B879E2">
        <w:rPr>
          <w:rFonts w:ascii="Arial" w:eastAsia="Times New Roman" w:hAnsi="Arial" w:cs="Arial"/>
          <w:i/>
          <w:color w:val="222222"/>
        </w:rPr>
        <w:br/>
        <w:t>softvera verzionisanje, izvoz ili otuđenje izvornog koda sistema</w:t>
      </w:r>
      <w:r w:rsidRPr="00B879E2">
        <w:rPr>
          <w:rFonts w:ascii="Arial" w:eastAsia="Times New Roman" w:hAnsi="Arial" w:cs="Arial"/>
          <w:i/>
          <w:color w:val="222222"/>
        </w:rPr>
        <w:br/>
        <w:t>povezivanjem sa spoljnim sistemima niti za kreiranje master grana.</w:t>
      </w:r>
      <w:r w:rsidRPr="00B879E2">
        <w:rPr>
          <w:rFonts w:ascii="Arial" w:eastAsia="Times New Roman" w:hAnsi="Arial" w:cs="Arial"/>
          <w:i/>
          <w:color w:val="222222"/>
        </w:rPr>
        <w:br/>
      </w:r>
      <w:r w:rsidRPr="00B879E2">
        <w:rPr>
          <w:rFonts w:ascii="Arial" w:eastAsia="Times New Roman" w:hAnsi="Arial" w:cs="Arial"/>
          <w:i/>
          <w:color w:val="222222"/>
        </w:rPr>
        <w:br/>
        <w:t>2. Ponudjac je u svojoj ponudi naveo da se održavanje odnosi na</w:t>
      </w:r>
      <w:r w:rsidRPr="00B879E2">
        <w:rPr>
          <w:rFonts w:ascii="Arial" w:eastAsia="Times New Roman" w:hAnsi="Arial" w:cs="Arial"/>
          <w:i/>
          <w:color w:val="222222"/>
        </w:rPr>
        <w:br/>
        <w:t>dostavljanje novih verzija softvera koje će u potpunosti naslijediti</w:t>
      </w:r>
      <w:r w:rsidRPr="00B879E2">
        <w:rPr>
          <w:rFonts w:ascii="Arial" w:eastAsia="Times New Roman" w:hAnsi="Arial" w:cs="Arial"/>
          <w:i/>
          <w:color w:val="222222"/>
        </w:rPr>
        <w:br/>
        <w:t>funkcionalnosti starih verzija. Pri tome, nova verzija softvera sadrži</w:t>
      </w:r>
      <w:r w:rsidRPr="00B879E2">
        <w:rPr>
          <w:rFonts w:ascii="Arial" w:eastAsia="Times New Roman" w:hAnsi="Arial" w:cs="Arial"/>
          <w:i/>
          <w:color w:val="222222"/>
        </w:rPr>
        <w:br/>
        <w:t>nova rješenja koja je predložio Isporučilac. </w:t>
      </w:r>
    </w:p>
    <w:p w:rsidR="003B6B1C" w:rsidRPr="00B879E2" w:rsidRDefault="003B6B1C" w:rsidP="003B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222222"/>
        </w:rPr>
      </w:pPr>
    </w:p>
    <w:p w:rsidR="003B6B1C" w:rsidRPr="00B879E2" w:rsidRDefault="003B6B1C" w:rsidP="003B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222222"/>
        </w:rPr>
      </w:pPr>
      <w:r w:rsidRPr="00B879E2">
        <w:rPr>
          <w:rFonts w:ascii="Arial" w:eastAsia="Times New Roman" w:hAnsi="Arial" w:cs="Arial"/>
          <w:i/>
          <w:color w:val="222222"/>
        </w:rPr>
        <w:t>Na ovaj način Ponuđač nije ponudio održavanje postojećeg sistema, već  mijenja predmet javne nabavke uvođenjem novog sistema kroz implementaciju potpuno novih verzija softvera koje  će naslijediti funkcionalnosti starih verzija.</w:t>
      </w:r>
      <w:r w:rsidRPr="00B879E2">
        <w:rPr>
          <w:rFonts w:ascii="Arial" w:eastAsia="Times New Roman" w:hAnsi="Arial" w:cs="Arial"/>
          <w:i/>
          <w:color w:val="222222"/>
        </w:rPr>
        <w:br/>
        <w:t>Pri tome, nove verzije sadrže rješenja po volji Izvršioca što nije</w:t>
      </w:r>
      <w:r w:rsidRPr="00B879E2">
        <w:rPr>
          <w:rFonts w:ascii="Arial" w:eastAsia="Times New Roman" w:hAnsi="Arial" w:cs="Arial"/>
          <w:i/>
          <w:color w:val="222222"/>
        </w:rPr>
        <w:br/>
        <w:t>predmet javne nabavke.</w:t>
      </w:r>
      <w:r w:rsidRPr="00B879E2">
        <w:rPr>
          <w:rFonts w:ascii="Arial" w:eastAsia="Times New Roman" w:hAnsi="Arial" w:cs="Arial"/>
          <w:i/>
          <w:color w:val="222222"/>
        </w:rPr>
        <w:br/>
      </w:r>
      <w:r w:rsidRPr="00B879E2">
        <w:rPr>
          <w:rFonts w:ascii="Arial" w:eastAsia="Times New Roman" w:hAnsi="Arial" w:cs="Arial"/>
          <w:i/>
          <w:color w:val="222222"/>
        </w:rPr>
        <w:br/>
        <w:t>3. Izvorni kod nije vlasnistvo Ponudjaca, niti je Ponudjac opisao kako ce</w:t>
      </w:r>
      <w:r w:rsidRPr="00B879E2">
        <w:rPr>
          <w:rFonts w:ascii="Arial" w:eastAsia="Times New Roman" w:hAnsi="Arial" w:cs="Arial"/>
          <w:i/>
          <w:color w:val="222222"/>
        </w:rPr>
        <w:br/>
        <w:t>koristiti tudji kod. Takodje, Ponudjac ne navodi da li je i na koji</w:t>
      </w:r>
      <w:r w:rsidRPr="00B879E2">
        <w:rPr>
          <w:rFonts w:ascii="Arial" w:eastAsia="Times New Roman" w:hAnsi="Arial" w:cs="Arial"/>
          <w:i/>
          <w:color w:val="222222"/>
        </w:rPr>
        <w:br/>
        <w:t>nacin regulisao prava sa proizvodjacem izvornog koda.</w:t>
      </w:r>
      <w:r w:rsidRPr="00B879E2">
        <w:rPr>
          <w:rFonts w:ascii="Arial" w:eastAsia="Times New Roman" w:hAnsi="Arial" w:cs="Arial"/>
          <w:i/>
          <w:color w:val="222222"/>
        </w:rPr>
        <w:br/>
      </w:r>
      <w:r w:rsidRPr="00B879E2">
        <w:rPr>
          <w:rFonts w:ascii="Arial" w:eastAsia="Times New Roman" w:hAnsi="Arial" w:cs="Arial"/>
          <w:i/>
          <w:color w:val="222222"/>
        </w:rPr>
        <w:br/>
        <w:t>4. Ponudjac nije na detaljan opisao nacin izmjene programskog koda vec</w:t>
      </w:r>
      <w:r w:rsidRPr="00B879E2">
        <w:rPr>
          <w:rFonts w:ascii="Arial" w:eastAsia="Times New Roman" w:hAnsi="Arial" w:cs="Arial"/>
          <w:i/>
          <w:color w:val="222222"/>
        </w:rPr>
        <w:br/>
        <w:t>samo navodi da se zahtjev nakon realizacije prosledjuje timu za</w:t>
      </w:r>
      <w:r w:rsidRPr="00B879E2">
        <w:rPr>
          <w:rFonts w:ascii="Arial" w:eastAsia="Times New Roman" w:hAnsi="Arial" w:cs="Arial"/>
          <w:i/>
          <w:color w:val="222222"/>
        </w:rPr>
        <w:br/>
        <w:t>testiranje.</w:t>
      </w:r>
    </w:p>
    <w:p w:rsidR="00B018C9" w:rsidRPr="00B018C9" w:rsidRDefault="00B018C9" w:rsidP="003B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B018C9">
        <w:rPr>
          <w:rFonts w:ascii="Arial" w:eastAsia="Calibri" w:hAnsi="Arial" w:cs="Arial"/>
          <w:color w:val="000000" w:themeColor="text1"/>
        </w:rPr>
        <w:t>Na osnovu prosječnog broja bodova dodijeljenih ponudama po predviđenom kriterijumu utvrđena je sljedeća rang lista ponuda po silaznom redosljedu:</w:t>
      </w:r>
    </w:p>
    <w:p w:rsidR="00B018C9" w:rsidRPr="00B018C9" w:rsidRDefault="00B018C9" w:rsidP="00B018C9">
      <w:pPr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3B6B1C" w:rsidP="00B018C9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SMART TECH DOO</w:t>
      </w:r>
      <w:r>
        <w:rPr>
          <w:rFonts w:ascii="Arial" w:eastAsia="PMingLiU" w:hAnsi="Arial" w:cs="Arial"/>
          <w:iCs/>
          <w:color w:val="000000" w:themeColor="text1"/>
          <w:lang w:eastAsia="zh-TW"/>
        </w:rPr>
        <w:t xml:space="preserve"> </w:t>
      </w:r>
      <w:r w:rsidR="00B018C9" w:rsidRPr="00B018C9">
        <w:rPr>
          <w:rFonts w:ascii="Arial" w:eastAsia="Calibri" w:hAnsi="Arial" w:cs="Arial"/>
          <w:color w:val="000000" w:themeColor="text1"/>
        </w:rPr>
        <w:t>ukupan broj dodijeljenih bodova</w:t>
      </w:r>
      <w:r>
        <w:rPr>
          <w:rFonts w:ascii="Arial" w:eastAsia="Calibri" w:hAnsi="Arial" w:cs="Arial"/>
          <w:color w:val="000000" w:themeColor="text1"/>
        </w:rPr>
        <w:t xml:space="preserve"> 100</w:t>
      </w:r>
    </w:p>
    <w:p w:rsidR="00B018C9" w:rsidRPr="00B018C9" w:rsidRDefault="00B018C9" w:rsidP="003B6B1C">
      <w:pPr>
        <w:spacing w:after="0" w:line="240" w:lineRule="auto"/>
        <w:ind w:left="720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</w:rPr>
      </w:pPr>
      <w:r w:rsidRPr="00B018C9">
        <w:rPr>
          <w:rFonts w:ascii="Arial" w:eastAsia="Calibri" w:hAnsi="Arial" w:cs="Arial"/>
          <w:b/>
          <w:color w:val="000000" w:themeColor="text1"/>
        </w:rPr>
        <w:t>VIII Naziv ponuđača čija je ponuda izabrana kao najpovoljnija: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5"/>
        <w:gridCol w:w="5015"/>
      </w:tblGrid>
      <w:tr w:rsidR="00B018C9" w:rsidRPr="00B018C9" w:rsidTr="0046693D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Ponuđač: </w:t>
            </w:r>
            <w:r w:rsidR="0015677B">
              <w:rPr>
                <w:rFonts w:ascii="Arial" w:eastAsia="Calibri" w:hAnsi="Arial" w:cs="Arial"/>
                <w:color w:val="000000" w:themeColor="text1"/>
              </w:rPr>
              <w:t>SMART TECH DOO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Kontakt-osoba: </w:t>
            </w:r>
            <w:r w:rsidR="00277A8C">
              <w:rPr>
                <w:rFonts w:ascii="Arial" w:eastAsia="Calibri" w:hAnsi="Arial" w:cs="Arial"/>
                <w:color w:val="000000" w:themeColor="text1"/>
              </w:rPr>
              <w:t>Stevo Baćović</w:t>
            </w:r>
          </w:p>
        </w:tc>
      </w:tr>
      <w:tr w:rsidR="00B018C9" w:rsidRPr="00B018C9" w:rsidTr="0046693D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Adresa: </w:t>
            </w:r>
            <w:r w:rsidR="00543E24">
              <w:rPr>
                <w:rFonts w:ascii="Arial" w:eastAsia="Calibri" w:hAnsi="Arial" w:cs="Arial"/>
                <w:color w:val="000000" w:themeColor="text1"/>
              </w:rPr>
              <w:t>Bulevar Mihaila Lalića br.6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Poštanski broj: </w:t>
            </w:r>
            <w:r w:rsidR="00277A8C">
              <w:rPr>
                <w:rFonts w:ascii="Arial" w:eastAsia="Calibri" w:hAnsi="Arial" w:cs="Arial"/>
                <w:color w:val="000000" w:themeColor="text1"/>
              </w:rPr>
              <w:t>81000</w:t>
            </w:r>
          </w:p>
        </w:tc>
      </w:tr>
      <w:tr w:rsidR="00B018C9" w:rsidRPr="00B018C9" w:rsidTr="0046693D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Grad:  </w:t>
            </w:r>
            <w:r w:rsidR="00543E24">
              <w:rPr>
                <w:rFonts w:ascii="Arial" w:eastAsia="Calibri" w:hAnsi="Arial" w:cs="Arial"/>
                <w:color w:val="000000" w:themeColor="text1"/>
              </w:rPr>
              <w:t>Podgorica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>Identifikacioni broj (PIB):</w:t>
            </w:r>
            <w:r w:rsidR="0015677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15677B" w:rsidRPr="0015677B">
              <w:rPr>
                <w:rFonts w:ascii="Arial" w:hAnsi="Arial" w:cs="Arial"/>
                <w:shd w:val="clear" w:color="auto" w:fill="FFFFFF"/>
              </w:rPr>
              <w:t>02299798</w:t>
            </w:r>
          </w:p>
        </w:tc>
      </w:tr>
      <w:tr w:rsidR="00B018C9" w:rsidRPr="00B018C9" w:rsidTr="0046693D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Telefon: </w:t>
            </w:r>
            <w:r w:rsidR="00543E24">
              <w:rPr>
                <w:rFonts w:ascii="Arial" w:eastAsia="Calibri" w:hAnsi="Arial" w:cs="Arial"/>
                <w:color w:val="000000" w:themeColor="text1"/>
              </w:rPr>
              <w:t>020 220 867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Fax: </w:t>
            </w:r>
            <w:r w:rsidR="00080337">
              <w:rPr>
                <w:rFonts w:ascii="Arial" w:eastAsia="Calibri" w:hAnsi="Arial" w:cs="Arial"/>
                <w:color w:val="000000" w:themeColor="text1"/>
              </w:rPr>
              <w:t>020 220 867</w:t>
            </w:r>
          </w:p>
        </w:tc>
      </w:tr>
      <w:tr w:rsidR="00B018C9" w:rsidRPr="00B018C9" w:rsidTr="0046693D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D25AC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Elektronska adresa (e-mail): </w:t>
            </w:r>
          </w:p>
          <w:p w:rsidR="00B018C9" w:rsidRPr="00B018C9" w:rsidRDefault="003D25AC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smart-tech@t-com.me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018C9" w:rsidRPr="00B018C9" w:rsidRDefault="00B018C9" w:rsidP="00B018C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 w:rsidRPr="00B018C9">
              <w:rPr>
                <w:rFonts w:ascii="Arial" w:eastAsia="Calibri" w:hAnsi="Arial" w:cs="Arial"/>
                <w:color w:val="000000" w:themeColor="text1"/>
              </w:rPr>
              <w:t xml:space="preserve">Internet adresa: </w:t>
            </w:r>
            <w:r w:rsidR="00796EBC" w:rsidRPr="00796EBC">
              <w:rPr>
                <w:rFonts w:ascii="Arial" w:eastAsia="Calibri" w:hAnsi="Arial" w:cs="Arial"/>
                <w:color w:val="000000" w:themeColor="text1"/>
              </w:rPr>
              <w:t>http://www.smart-tech.me/</w:t>
            </w:r>
          </w:p>
        </w:tc>
      </w:tr>
    </w:tbl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 w:rsidRPr="00B018C9">
        <w:rPr>
          <w:rFonts w:ascii="Arial" w:eastAsia="Calibri" w:hAnsi="Arial" w:cs="Arial"/>
          <w:b/>
          <w:color w:val="000000" w:themeColor="text1"/>
        </w:rPr>
        <w:t>IX Cijena najpovoljnije ponude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636506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636506">
        <w:rPr>
          <w:rFonts w:ascii="Arial" w:hAnsi="Arial" w:cs="Arial"/>
        </w:rPr>
        <w:t>14.880,00</w:t>
      </w:r>
      <w:r>
        <w:rPr>
          <w:rFonts w:ascii="Arial" w:hAnsi="Arial" w:cs="Arial"/>
        </w:rPr>
        <w:t xml:space="preserve"> eura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B018C9" w:rsidP="00B01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 w:rsidRPr="00B018C9">
        <w:rPr>
          <w:rFonts w:ascii="Arial" w:eastAsia="Calibri" w:hAnsi="Arial" w:cs="Arial"/>
          <w:b/>
          <w:color w:val="000000" w:themeColor="text1"/>
        </w:rPr>
        <w:t>X Sa izabranim ponuđačem naručilac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B018C9" w:rsidRPr="00B018C9" w:rsidRDefault="00636506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CA43B2">
        <w:rPr>
          <w:rFonts w:ascii="Arial" w:eastAsia="Calibri" w:hAnsi="Arial" w:cs="Arial"/>
          <w:lang w:val="sr-Latn-ME"/>
        </w:rPr>
        <w:sym w:font="Wingdings" w:char="F078"/>
      </w:r>
      <w:bookmarkStart w:id="0" w:name="_GoBack"/>
      <w:bookmarkEnd w:id="0"/>
      <w:r w:rsidR="00B018C9" w:rsidRPr="00B018C9">
        <w:rPr>
          <w:rFonts w:ascii="Arial" w:eastAsia="Calibri" w:hAnsi="Arial" w:cs="Arial"/>
          <w:color w:val="000000" w:themeColor="text1"/>
        </w:rPr>
        <w:t xml:space="preserve"> će zaključiti ugovor </w:t>
      </w:r>
    </w:p>
    <w:p w:rsidR="00B018C9" w:rsidRPr="00B018C9" w:rsidRDefault="00B018C9" w:rsidP="00B018C9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B018C9" w:rsidRPr="00B018C9" w:rsidRDefault="00B018C9" w:rsidP="00B018C9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eastAsia="zh-TW"/>
        </w:rPr>
      </w:pPr>
      <w:r w:rsidRPr="00B018C9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Službenik za javne nabavke: </w:t>
      </w:r>
      <w:r w:rsidR="00636506">
        <w:rPr>
          <w:rFonts w:ascii="Arial" w:eastAsia="PMingLiU" w:hAnsi="Arial" w:cs="Arial"/>
          <w:b/>
          <w:bCs/>
          <w:color w:val="000000" w:themeColor="text1"/>
          <w:lang w:eastAsia="zh-TW"/>
        </w:rPr>
        <w:t>Peđa Davidović</w:t>
      </w:r>
      <w:r w:rsidRPr="00B018C9">
        <w:rPr>
          <w:rFonts w:ascii="Arial" w:eastAsia="PMingLiU" w:hAnsi="Arial" w:cs="Arial"/>
          <w:color w:val="000000" w:themeColor="text1"/>
        </w:rPr>
        <w:t xml:space="preserve">, </w:t>
      </w:r>
      <w:r w:rsidRPr="00B018C9">
        <w:rPr>
          <w:rFonts w:ascii="Arial" w:eastAsia="PMingLiU" w:hAnsi="Arial" w:cs="Arial"/>
          <w:color w:val="000000" w:themeColor="text1"/>
          <w:u w:val="single"/>
        </w:rPr>
        <w:t>_</w:t>
      </w:r>
      <w:r w:rsidR="00636506">
        <w:rPr>
          <w:rFonts w:ascii="Arial" w:eastAsia="PMingLiU" w:hAnsi="Arial" w:cs="Arial"/>
          <w:color w:val="000000" w:themeColor="text1"/>
          <w:u w:val="single"/>
        </w:rPr>
        <w:t>__________________</w:t>
      </w:r>
    </w:p>
    <w:p w:rsidR="00B018C9" w:rsidRPr="00B018C9" w:rsidRDefault="00B018C9" w:rsidP="00B018C9">
      <w:pPr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B018C9" w:rsidRPr="00B018C9" w:rsidRDefault="00B018C9" w:rsidP="00B018C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:rsidR="00B018C9" w:rsidRDefault="00B018C9" w:rsidP="00B018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</w:rPr>
      </w:pPr>
      <w:r w:rsidRPr="00B018C9">
        <w:rPr>
          <w:rFonts w:ascii="Arial" w:eastAsia="Calibri" w:hAnsi="Arial" w:cs="Arial"/>
          <w:color w:val="000000" w:themeColor="text1"/>
        </w:rPr>
        <w:t xml:space="preserve"> Ovlašćeno lice naručioca</w:t>
      </w:r>
      <w:r w:rsidR="00636506">
        <w:rPr>
          <w:rFonts w:ascii="Arial" w:eastAsia="Calibri" w:hAnsi="Arial" w:cs="Arial"/>
          <w:color w:val="000000" w:themeColor="text1"/>
        </w:rPr>
        <w:t xml:space="preserve"> </w:t>
      </w:r>
      <w:r w:rsidRPr="00B018C9">
        <w:rPr>
          <w:rFonts w:ascii="Arial" w:eastAsia="Calibri" w:hAnsi="Arial" w:cs="Arial"/>
          <w:color w:val="000000" w:themeColor="text1"/>
        </w:rPr>
        <w:t xml:space="preserve"> </w:t>
      </w:r>
      <w:r w:rsidRPr="00B018C9">
        <w:rPr>
          <w:rFonts w:ascii="Arial" w:eastAsia="PMingLiU" w:hAnsi="Arial" w:cs="Arial"/>
          <w:color w:val="000000" w:themeColor="text1"/>
          <w:u w:val="single"/>
        </w:rPr>
        <w:t xml:space="preserve"> </w:t>
      </w:r>
      <w:r w:rsidR="00636506">
        <w:rPr>
          <w:rFonts w:ascii="Arial" w:eastAsia="Calibri" w:hAnsi="Arial" w:cs="Arial"/>
          <w:color w:val="000000" w:themeColor="text1"/>
        </w:rPr>
        <w:t>v.d. DIREKTORICE mr Jovana Nišavić</w:t>
      </w:r>
      <w:r w:rsidR="00636506">
        <w:rPr>
          <w:rFonts w:ascii="Arial" w:eastAsia="Calibri" w:hAnsi="Arial" w:cs="Arial"/>
          <w:color w:val="000000" w:themeColor="text1"/>
        </w:rPr>
        <w:t>, ____________________</w:t>
      </w:r>
    </w:p>
    <w:p w:rsidR="00636506" w:rsidRPr="00B018C9" w:rsidRDefault="00636506" w:rsidP="00B018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p w:rsidR="00B018C9" w:rsidRPr="00B018C9" w:rsidRDefault="00B018C9" w:rsidP="00B018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</w:rPr>
      </w:pPr>
      <w:r w:rsidRPr="00B018C9">
        <w:rPr>
          <w:rFonts w:ascii="Arial" w:eastAsia="PMingLiU" w:hAnsi="Arial" w:cs="Arial"/>
          <w:color w:val="000000" w:themeColor="text1"/>
        </w:rPr>
        <w:t>M.P.</w:t>
      </w:r>
    </w:p>
    <w:p w:rsidR="00D86537" w:rsidRDefault="00D86537"/>
    <w:sectPr w:rsidR="00D86537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082" w:rsidRDefault="00A17082" w:rsidP="00B018C9">
      <w:pPr>
        <w:spacing w:after="0" w:line="240" w:lineRule="auto"/>
      </w:pPr>
      <w:r>
        <w:separator/>
      </w:r>
    </w:p>
  </w:endnote>
  <w:endnote w:type="continuationSeparator" w:id="0">
    <w:p w:rsidR="00A17082" w:rsidRDefault="00A17082" w:rsidP="00B01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082" w:rsidRDefault="00A17082" w:rsidP="00B018C9">
      <w:pPr>
        <w:spacing w:after="0" w:line="240" w:lineRule="auto"/>
      </w:pPr>
      <w:r>
        <w:separator/>
      </w:r>
    </w:p>
  </w:footnote>
  <w:footnote w:type="continuationSeparator" w:id="0">
    <w:p w:rsidR="00A17082" w:rsidRDefault="00A17082" w:rsidP="00B01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8C9"/>
    <w:rsid w:val="00080337"/>
    <w:rsid w:val="00127342"/>
    <w:rsid w:val="0015677B"/>
    <w:rsid w:val="00277A8C"/>
    <w:rsid w:val="003B5DD5"/>
    <w:rsid w:val="003B6B1C"/>
    <w:rsid w:val="003D25AC"/>
    <w:rsid w:val="00543E24"/>
    <w:rsid w:val="00636506"/>
    <w:rsid w:val="007674AA"/>
    <w:rsid w:val="00796EBC"/>
    <w:rsid w:val="00A17082"/>
    <w:rsid w:val="00B018C9"/>
    <w:rsid w:val="00CA43B2"/>
    <w:rsid w:val="00D86537"/>
    <w:rsid w:val="00F8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011F"/>
  <w15:chartTrackingRefBased/>
  <w15:docId w15:val="{2626848F-AC9D-4C9D-B7A0-707DB547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018C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18C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18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zk.gov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Pedja Davidovic</dc:creator>
  <cp:keywords/>
  <dc:description/>
  <cp:lastModifiedBy>Pedja Davidovic</cp:lastModifiedBy>
  <cp:revision>14</cp:revision>
  <dcterms:created xsi:type="dcterms:W3CDTF">2021-04-14T08:54:00Z</dcterms:created>
  <dcterms:modified xsi:type="dcterms:W3CDTF">2021-04-14T09:31:00Z</dcterms:modified>
</cp:coreProperties>
</file>