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6EBD8B0"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D33B0" w:rsidRPr="0012531A">
        <w:rPr>
          <w:lang w:val="sr-Latn-ME"/>
        </w:rPr>
        <w:t>5-</w:t>
      </w:r>
      <w:r w:rsidR="0012531A" w:rsidRPr="0012531A">
        <w:rPr>
          <w:lang w:val="sr-Latn-ME"/>
        </w:rPr>
        <w:t>3</w:t>
      </w:r>
      <w:r w:rsidR="00A20DA6">
        <w:rPr>
          <w:lang w:val="sr-Latn-ME"/>
        </w:rPr>
        <w:t>7</w:t>
      </w:r>
      <w:r w:rsidR="00353DA1" w:rsidRPr="0012531A">
        <w:rPr>
          <w:lang w:val="sr-Latn-ME"/>
        </w:rPr>
        <w:t>/25</w:t>
      </w:r>
    </w:p>
    <w:p w14:paraId="416CAB07" w14:textId="5504FCB7"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CD33B0">
        <w:rPr>
          <w:lang w:val="sr-Latn-ME"/>
        </w:rPr>
        <w:t>1</w:t>
      </w:r>
      <w:r w:rsidR="00A20DA6">
        <w:rPr>
          <w:lang w:val="sr-Latn-ME"/>
        </w:rPr>
        <w:t>19</w:t>
      </w:r>
    </w:p>
    <w:p w14:paraId="00EA126C" w14:textId="5149C974"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A20DA6">
        <w:rPr>
          <w:lang w:val="sr-Latn-ME"/>
        </w:rPr>
        <w:t>0</w:t>
      </w:r>
      <w:r w:rsidR="008757DE">
        <w:rPr>
          <w:lang w:val="sr-Latn-ME"/>
        </w:rPr>
        <w:t>8</w:t>
      </w:r>
      <w:r w:rsidR="00A20DA6">
        <w:rPr>
          <w:lang w:val="sr-Latn-ME"/>
        </w:rPr>
        <w:t>.05.</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61342960" w14:textId="18254F3D" w:rsidR="00436F98" w:rsidRDefault="00657429" w:rsidP="00A20DA6">
      <w:pPr>
        <w:jc w:val="center"/>
        <w:rPr>
          <w:color w:val="000000"/>
          <w:lang w:val="sr-Latn-ME"/>
        </w:rPr>
      </w:pPr>
      <w:r w:rsidRPr="00657429">
        <w:rPr>
          <w:rFonts w:ascii="Arial" w:hAnsi="Arial" w:cs="Arial"/>
          <w:color w:val="666666"/>
          <w:sz w:val="18"/>
          <w:szCs w:val="18"/>
        </w:rPr>
        <w:br/>
      </w:r>
      <w:r w:rsidR="00A20DA6" w:rsidRPr="00657429">
        <w:rPr>
          <w:b/>
          <w:bCs/>
          <w:color w:val="000000"/>
          <w:lang w:val="sr-Latn-ME"/>
        </w:rPr>
        <w:t xml:space="preserve">IZVOĐENJE </w:t>
      </w:r>
      <w:r w:rsidR="00A20DA6" w:rsidRPr="00B67D90">
        <w:rPr>
          <w:b/>
        </w:rPr>
        <w:t xml:space="preserve"> RADOVA NA </w:t>
      </w:r>
      <w:r w:rsidR="00A20DA6" w:rsidRPr="00561EBB">
        <w:rPr>
          <w:b/>
        </w:rPr>
        <w:t xml:space="preserve">ADAPTACIJI KROVA I VRTIĆA JPU “VUKOSAVA IVANOVIĆ”,  VJ MALI PRINC </w:t>
      </w:r>
      <w:r w:rsidR="00A20DA6">
        <w:rPr>
          <w:b/>
        </w:rPr>
        <w:t xml:space="preserve">U </w:t>
      </w:r>
      <w:r w:rsidR="00A20DA6" w:rsidRPr="00561EBB">
        <w:rPr>
          <w:b/>
        </w:rPr>
        <w:t>BAR</w:t>
      </w:r>
      <w:r w:rsidR="00A20DA6">
        <w:rPr>
          <w:b/>
        </w:rPr>
        <w:t>U</w:t>
      </w:r>
    </w:p>
    <w:p w14:paraId="6DCBD182" w14:textId="77777777" w:rsidR="00436F98" w:rsidRDefault="00436F98" w:rsidP="00436F98">
      <w:pPr>
        <w:rPr>
          <w:color w:val="000000"/>
          <w:lang w:val="sr-Latn-ME"/>
        </w:rPr>
      </w:pPr>
    </w:p>
    <w:p w14:paraId="620ABD8A" w14:textId="77777777" w:rsidR="00436F98" w:rsidRDefault="00436F98" w:rsidP="00436F98">
      <w:pPr>
        <w:rPr>
          <w:color w:val="000000"/>
          <w:lang w:val="sr-Latn-ME"/>
        </w:rPr>
      </w:pPr>
    </w:p>
    <w:p w14:paraId="5CDA2130" w14:textId="77777777" w:rsidR="00436F98" w:rsidRDefault="00436F98" w:rsidP="00436F98">
      <w:pPr>
        <w:rPr>
          <w:color w:val="000000"/>
          <w:lang w:val="sr-Latn-ME"/>
        </w:rPr>
      </w:pPr>
    </w:p>
    <w:p w14:paraId="7B26C306" w14:textId="77777777" w:rsidR="00436F98" w:rsidRDefault="00436F98" w:rsidP="00436F98">
      <w:pPr>
        <w:rPr>
          <w:color w:val="000000"/>
          <w:lang w:val="sr-Latn-ME"/>
        </w:rPr>
      </w:pPr>
    </w:p>
    <w:p w14:paraId="4970646B" w14:textId="77777777" w:rsidR="00436F98" w:rsidRDefault="00436F98" w:rsidP="00436F98">
      <w:pPr>
        <w:rPr>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3EE4E01A"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7F101D" w:rsidRPr="00743BB4">
        <w:rPr>
          <w:color w:val="000000"/>
          <w:lang w:val="sr-Latn-ME"/>
        </w:rPr>
        <w:t>158.355,</w:t>
      </w:r>
      <w:r w:rsidR="007F101D">
        <w:rPr>
          <w:color w:val="000000"/>
          <w:lang w:val="sr-Latn-ME"/>
        </w:rPr>
        <w:t xml:space="preserve">59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30789D10"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353DA1" w:rsidRPr="00353DA1">
        <w:rPr>
          <w:rFonts w:asciiTheme="majorBidi" w:hAnsiTheme="majorBidi" w:cstheme="majorBidi"/>
        </w:rPr>
        <w:t xml:space="preserve"> </w:t>
      </w:r>
      <w:r w:rsidR="00A20DA6" w:rsidRPr="00A20DA6">
        <w:t>Izvođenje</w:t>
      </w:r>
      <w:proofErr w:type="gramEnd"/>
      <w:r w:rsidR="00A20DA6" w:rsidRPr="00A20DA6">
        <w:t xml:space="preserve"> radova na adaptaciji krova i vrtića JPU “Vukosava Ivanović”,  VJ Mali princ u Baru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3B1CE457"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7F101D">
        <w:rPr>
          <w:b/>
          <w:color w:val="000000"/>
          <w:lang w:val="sr-Latn-ME"/>
        </w:rPr>
        <w:t>26</w:t>
      </w:r>
      <w:r w:rsidR="007C4E16" w:rsidRPr="00AC2A79">
        <w:rPr>
          <w:b/>
          <w:color w:val="000000"/>
          <w:lang w:val="sr-Latn-ME"/>
        </w:rPr>
        <w:t>.0</w:t>
      </w:r>
      <w:r w:rsidR="0012531A" w:rsidRPr="00AC2A79">
        <w:rPr>
          <w:b/>
          <w:color w:val="000000"/>
          <w:lang w:val="sr-Latn-ME"/>
        </w:rPr>
        <w:t>5</w:t>
      </w:r>
      <w:r w:rsidR="008F6905" w:rsidRPr="00AC2A79">
        <w:rPr>
          <w:b/>
          <w:color w:val="000000"/>
          <w:lang w:val="sr-Latn-ME"/>
        </w:rPr>
        <w:t>.</w:t>
      </w:r>
      <w:r w:rsidR="006544C1" w:rsidRPr="00AC2A79">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2FB107AF" w:rsidR="00D52FAE" w:rsidRPr="00AC2A79" w:rsidRDefault="00D52FAE" w:rsidP="0044622A">
      <w:pPr>
        <w:jc w:val="both"/>
        <w:rPr>
          <w:color w:val="000000"/>
          <w:lang w:val="sr-Latn-ME"/>
        </w:rPr>
      </w:pPr>
      <w:r w:rsidRPr="00AC2A79">
        <w:rPr>
          <w:color w:val="000000"/>
          <w:lang w:val="sr-Latn-ME"/>
        </w:rPr>
        <w:t xml:space="preserve">Otvaranje ponuda održaće se dana </w:t>
      </w:r>
      <w:r w:rsidR="007F101D">
        <w:rPr>
          <w:b/>
          <w:color w:val="000000"/>
          <w:lang w:val="sr-Latn-ME"/>
        </w:rPr>
        <w:t>26</w:t>
      </w:r>
      <w:r w:rsidR="0012531A" w:rsidRPr="00AC2A79">
        <w:rPr>
          <w:b/>
          <w:color w:val="000000"/>
          <w:lang w:val="sr-Latn-ME"/>
        </w:rPr>
        <w:t>.05.</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133A54C"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7F101D">
        <w:rPr>
          <w:b/>
          <w:color w:val="000000"/>
          <w:lang w:val="sr-Latn-ME"/>
        </w:rPr>
        <w:t>26</w:t>
      </w:r>
      <w:r w:rsidR="0012531A">
        <w:rPr>
          <w:b/>
          <w:color w:val="000000"/>
          <w:lang w:val="sr-Latn-ME"/>
        </w:rPr>
        <w:t>.05</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A74E17"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098CC7FB" w:rsidR="00341A3E" w:rsidRPr="00AC2A79" w:rsidRDefault="00341A3E" w:rsidP="00341A3E">
      <w:pPr>
        <w:rPr>
          <w:rFonts w:eastAsia="Calibri"/>
          <w:color w:val="000000"/>
          <w:lang w:val="sr-Latn-ME"/>
        </w:rPr>
      </w:pPr>
      <w:r w:rsidRPr="00AC2A79">
        <w:rPr>
          <w:rFonts w:eastAsia="Calibri"/>
          <w:color w:val="000000"/>
          <w:lang w:val="sr-Latn-ME"/>
        </w:rPr>
        <w:t xml:space="preserve">Broj: </w:t>
      </w:r>
      <w:r w:rsidR="008757DE">
        <w:rPr>
          <w:rFonts w:eastAsia="Calibri"/>
          <w:color w:val="000000"/>
          <w:lang w:val="sr-Latn-ME"/>
        </w:rPr>
        <w:t>01-426/25-256/1</w:t>
      </w:r>
    </w:p>
    <w:p w14:paraId="761A7AD5" w14:textId="5CFF85B6" w:rsidR="00341A3E" w:rsidRPr="00341A3E" w:rsidRDefault="00341A3E" w:rsidP="00341A3E">
      <w:pPr>
        <w:rPr>
          <w:rFonts w:eastAsia="Calibri"/>
          <w:color w:val="000000"/>
          <w:lang w:val="sr-Latn-ME"/>
        </w:rPr>
      </w:pPr>
      <w:r w:rsidRPr="00AC2A79">
        <w:rPr>
          <w:rFonts w:eastAsia="Calibri"/>
          <w:color w:val="000000"/>
          <w:lang w:val="sr-Latn-ME"/>
        </w:rPr>
        <w:t xml:space="preserve">Podgorica, </w:t>
      </w:r>
      <w:r w:rsidR="00A20DA6">
        <w:rPr>
          <w:rFonts w:eastAsia="Calibri"/>
          <w:color w:val="000000"/>
          <w:lang w:val="sr-Latn-ME"/>
        </w:rPr>
        <w:t>0</w:t>
      </w:r>
      <w:r w:rsidR="008757DE">
        <w:rPr>
          <w:rFonts w:eastAsia="Calibri"/>
          <w:color w:val="000000"/>
          <w:lang w:val="sr-Latn-ME"/>
        </w:rPr>
        <w:t>8</w:t>
      </w:r>
      <w:bookmarkStart w:id="18" w:name="_GoBack"/>
      <w:bookmarkEnd w:id="18"/>
      <w:r w:rsidR="00A20DA6">
        <w:rPr>
          <w:rFonts w:eastAsia="Calibri"/>
          <w:color w:val="000000"/>
          <w:lang w:val="sr-Latn-ME"/>
        </w:rPr>
        <w:t>.05</w:t>
      </w:r>
      <w:r w:rsidR="00CD33B0" w:rsidRPr="00AC2A79">
        <w:rPr>
          <w:rFonts w:eastAsia="Calibri"/>
          <w:color w:val="000000"/>
          <w:lang w:val="sr-Latn-ME"/>
        </w:rPr>
        <w:t>.</w:t>
      </w:r>
      <w:r w:rsidR="003A5293" w:rsidRPr="00AC2A79">
        <w:rPr>
          <w:rFonts w:eastAsia="Calibri"/>
          <w:color w:val="000000"/>
          <w:lang w:val="sr-Latn-ME"/>
        </w:rPr>
        <w:t>2025</w:t>
      </w:r>
      <w:r w:rsidRPr="00AC2A79">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181C29E7" w:rsidR="00341A3E" w:rsidRPr="00CD33B0" w:rsidRDefault="00341A3E" w:rsidP="00CD33B0">
      <w:pPr>
        <w:jc w:val="both"/>
        <w:rPr>
          <w:rFonts w:ascii="Arial" w:hAnsi="Arial" w:cs="Arial"/>
          <w:color w:val="666666"/>
          <w:sz w:val="18"/>
          <w:szCs w:val="18"/>
        </w:rPr>
      </w:pPr>
      <w:r w:rsidRPr="00341A3E">
        <w:rPr>
          <w:rFonts w:eastAsia="Calibri"/>
          <w:color w:val="000000"/>
          <w:lang w:val="sr-Latn-ME"/>
        </w:rPr>
        <w:t>da u postupku javne nabavke</w:t>
      </w:r>
      <w:r w:rsidR="00A152E7">
        <w:rPr>
          <w:rFonts w:eastAsia="Calibri"/>
          <w:color w:val="000000"/>
          <w:lang w:val="sr-Latn-ME"/>
        </w:rPr>
        <w:t>,</w:t>
      </w:r>
      <w:r w:rsidRPr="00341A3E">
        <w:rPr>
          <w:rFonts w:eastAsia="Calibri"/>
          <w:color w:val="000000"/>
          <w:lang w:val="sr-Latn-ME"/>
        </w:rPr>
        <w:t xml:space="preserve"> redni broj </w:t>
      </w:r>
      <w:r w:rsidR="00855846">
        <w:rPr>
          <w:rFonts w:eastAsia="Calibri"/>
          <w:color w:val="000000"/>
          <w:lang w:val="sr-Latn-ME"/>
        </w:rPr>
        <w:t>1</w:t>
      </w:r>
      <w:r w:rsidR="00A20DA6">
        <w:rPr>
          <w:rFonts w:eastAsia="Calibri"/>
          <w:color w:val="000000"/>
          <w:lang w:val="sr-Latn-ME"/>
        </w:rPr>
        <w:t>19</w:t>
      </w:r>
      <w:r w:rsidRPr="00341A3E">
        <w:rPr>
          <w:rFonts w:eastAsia="Calibri"/>
          <w:color w:val="000000"/>
          <w:lang w:val="sr-Latn-ME"/>
        </w:rPr>
        <w:t xml:space="preserve"> iz </w:t>
      </w:r>
      <w:r w:rsidR="003A5293">
        <w:rPr>
          <w:rFonts w:eastAsia="Calibri"/>
          <w:color w:val="000000"/>
          <w:lang w:val="sr-Latn-ME"/>
        </w:rPr>
        <w:t xml:space="preserve">izmjene </w:t>
      </w:r>
      <w:r w:rsidR="00855846">
        <w:rPr>
          <w:rFonts w:eastAsia="Calibri"/>
          <w:color w:val="000000"/>
          <w:lang w:val="sr-Latn-ME"/>
        </w:rPr>
        <w:t>2</w:t>
      </w:r>
      <w:r w:rsidR="003A5293">
        <w:rPr>
          <w:rFonts w:eastAsia="Calibri"/>
          <w:color w:val="000000"/>
          <w:lang w:val="sr-Latn-ME"/>
        </w:rPr>
        <w:t xml:space="preserve"> </w:t>
      </w:r>
      <w:r w:rsidRPr="00341A3E">
        <w:rPr>
          <w:rFonts w:eastAsia="Calibri"/>
          <w:color w:val="000000"/>
          <w:lang w:val="sr-Latn-ME"/>
        </w:rPr>
        <w:t>Plana javne nabavke</w:t>
      </w:r>
      <w:r w:rsidR="00A152E7">
        <w:rPr>
          <w:rFonts w:eastAsia="Calibri"/>
          <w:color w:val="000000"/>
          <w:lang w:val="sr-Latn-ME"/>
        </w:rPr>
        <w:t xml:space="preserve"> Ministarstva javnih radova</w:t>
      </w:r>
      <w:r w:rsidRPr="00341A3E">
        <w:rPr>
          <w:rFonts w:eastAsia="Calibri"/>
          <w:color w:val="000000"/>
          <w:lang w:val="sr-Latn-ME"/>
        </w:rPr>
        <w:t xml:space="preserve"> i saglasnosti Ministarstva finansija broj </w:t>
      </w:r>
      <w:r w:rsidR="003A5293">
        <w:rPr>
          <w:rFonts w:eastAsia="Calibri"/>
          <w:color w:val="000000"/>
          <w:lang w:val="sr-Latn-ME"/>
        </w:rPr>
        <w:t>12-426/25-</w:t>
      </w:r>
      <w:r w:rsidR="00855846">
        <w:rPr>
          <w:rFonts w:eastAsia="Calibri"/>
          <w:color w:val="000000"/>
          <w:lang w:val="sr-Latn-ME"/>
        </w:rPr>
        <w:t>1062</w:t>
      </w:r>
      <w:r w:rsidR="00A152E7">
        <w:rPr>
          <w:rFonts w:eastAsia="Calibri"/>
          <w:color w:val="000000"/>
          <w:lang w:val="sr-Latn-ME"/>
        </w:rPr>
        <w:t>1/2</w:t>
      </w:r>
      <w:r w:rsidR="003A5293">
        <w:rPr>
          <w:rFonts w:eastAsia="Calibri"/>
          <w:color w:val="000000"/>
          <w:lang w:val="sr-Latn-ME"/>
        </w:rPr>
        <w:t xml:space="preserve"> </w:t>
      </w:r>
      <w:r w:rsidRPr="00341A3E">
        <w:rPr>
          <w:rFonts w:eastAsia="Calibri"/>
          <w:color w:val="000000"/>
          <w:lang w:val="sr-Latn-ME"/>
        </w:rPr>
        <w:t xml:space="preserve">od </w:t>
      </w:r>
      <w:r w:rsidR="00A152E7">
        <w:rPr>
          <w:rFonts w:eastAsia="Calibri"/>
          <w:color w:val="000000"/>
          <w:lang w:val="sr-Latn-ME"/>
        </w:rPr>
        <w:t>14.04</w:t>
      </w:r>
      <w:r w:rsidR="003A5293">
        <w:rPr>
          <w:rFonts w:eastAsia="Calibri"/>
          <w:color w:val="000000"/>
          <w:lang w:val="sr-Latn-ME"/>
        </w:rPr>
        <w:t>.2025</w:t>
      </w:r>
      <w:r w:rsidRPr="00341A3E">
        <w:rPr>
          <w:rFonts w:eastAsia="Calibri"/>
          <w:color w:val="000000"/>
          <w:lang w:val="sr-Latn-ME"/>
        </w:rPr>
        <w:t>. godine</w:t>
      </w:r>
      <w:r w:rsidR="00A152E7">
        <w:rPr>
          <w:rFonts w:eastAsia="Calibri"/>
          <w:color w:val="000000"/>
          <w:lang w:val="sr-Latn-ME"/>
        </w:rPr>
        <w:t>,</w:t>
      </w:r>
      <w:r w:rsidRPr="00341A3E">
        <w:rPr>
          <w:rFonts w:eastAsia="Calibri"/>
          <w:color w:val="000000"/>
          <w:lang w:val="sr-Latn-ME"/>
        </w:rPr>
        <w:t xml:space="preserve"> za nabavku br. </w:t>
      </w:r>
      <w:r w:rsidRPr="0012531A">
        <w:rPr>
          <w:rFonts w:eastAsia="Calibri"/>
          <w:color w:val="000000"/>
          <w:lang w:val="sr-Latn-ME"/>
        </w:rPr>
        <w:t>0</w:t>
      </w:r>
      <w:r w:rsidR="00CD33B0" w:rsidRPr="0012531A">
        <w:rPr>
          <w:rFonts w:eastAsia="Calibri"/>
          <w:color w:val="000000"/>
          <w:lang w:val="sr-Latn-ME"/>
        </w:rPr>
        <w:t>5-</w:t>
      </w:r>
      <w:r w:rsidR="0012531A" w:rsidRPr="0012531A">
        <w:rPr>
          <w:rFonts w:eastAsia="Calibri"/>
          <w:color w:val="000000"/>
          <w:lang w:val="sr-Latn-ME"/>
        </w:rPr>
        <w:t>3</w:t>
      </w:r>
      <w:r w:rsidR="00A20DA6">
        <w:rPr>
          <w:rFonts w:eastAsia="Calibri"/>
          <w:color w:val="000000"/>
          <w:lang w:val="sr-Latn-ME"/>
        </w:rPr>
        <w:t>7</w:t>
      </w:r>
      <w:r w:rsidR="003A5293" w:rsidRPr="0012531A">
        <w:rPr>
          <w:rFonts w:eastAsia="Calibri"/>
          <w:color w:val="000000"/>
          <w:lang w:val="sr-Latn-ME"/>
        </w:rPr>
        <w:t>/25</w:t>
      </w:r>
      <w:r w:rsidRPr="00341A3E">
        <w:rPr>
          <w:rFonts w:eastAsia="Calibri"/>
          <w:color w:val="000000"/>
          <w:lang w:val="sr-Latn-ME"/>
        </w:rPr>
        <w:t xml:space="preserve"> </w:t>
      </w:r>
      <w:r w:rsidRPr="00A152E7">
        <w:rPr>
          <w:rFonts w:eastAsia="Calibri"/>
          <w:color w:val="000000"/>
          <w:lang w:val="sr-Latn-ME"/>
        </w:rPr>
        <w:t xml:space="preserve">za </w:t>
      </w:r>
      <w:r w:rsidR="00A20DA6" w:rsidRPr="00B67D90">
        <w:rPr>
          <w:b/>
        </w:rPr>
        <w:t xml:space="preserve">izvođenje radova na </w:t>
      </w:r>
      <w:r w:rsidR="00A20DA6" w:rsidRPr="00561EBB">
        <w:rPr>
          <w:b/>
        </w:rPr>
        <w:t xml:space="preserve">adaptaciji krova i vrtića JPU “Vukosava Ivanović”,  VJ Mali princ </w:t>
      </w:r>
      <w:r w:rsidR="00A20DA6">
        <w:rPr>
          <w:b/>
        </w:rPr>
        <w:t xml:space="preserve">u </w:t>
      </w:r>
      <w:r w:rsidR="00A20DA6" w:rsidRPr="00561EBB">
        <w:rPr>
          <w:b/>
        </w:rPr>
        <w:t>Bar</w:t>
      </w:r>
      <w:r w:rsidR="00A20DA6">
        <w:rPr>
          <w:b/>
        </w:rPr>
        <w:t>u</w:t>
      </w:r>
      <w:r w:rsidR="00960E42" w:rsidRPr="00B67D90">
        <w:t>,</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DFCE4D7" w:rsidR="00341A3E" w:rsidRPr="00341A3E" w:rsidRDefault="002E03D3" w:rsidP="0029494E">
      <w:pPr>
        <w:jc w:val="right"/>
        <w:rPr>
          <w:rFonts w:eastAsia="Calibri"/>
          <w:color w:val="000000"/>
          <w:lang w:val="sr-Latn-ME"/>
        </w:rPr>
      </w:pPr>
      <w:r>
        <w:rPr>
          <w:rFonts w:eastAsia="Calibri"/>
          <w:color w:val="000000"/>
          <w:lang w:val="sr-Latn-ME"/>
        </w:rPr>
        <w:t xml:space="preserve"> </w:t>
      </w:r>
      <w:r w:rsidR="00960E42">
        <w:rPr>
          <w:rFonts w:eastAsia="Calibri"/>
          <w:bCs/>
          <w:color w:val="000000"/>
          <w:lang w:val="sr-Latn-ME"/>
        </w:rPr>
        <w:t>Danilo Popović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44A61F3F" w14:textId="13B36A3E" w:rsidR="00341A3E" w:rsidRPr="003A5293" w:rsidRDefault="00341A3E" w:rsidP="003A5293">
      <w:pPr>
        <w:jc w:val="right"/>
        <w:rPr>
          <w:rFonts w:eastAsia="Calibri"/>
          <w:color w:val="000000"/>
          <w:lang w:val="sr-Latn-ME"/>
        </w:rPr>
      </w:pPr>
      <w:r w:rsidRPr="00341A3E">
        <w:rPr>
          <w:rFonts w:eastAsia="Calibri"/>
          <w:color w:val="000000"/>
          <w:lang w:val="sr-Latn-ME"/>
        </w:rPr>
        <w:t xml:space="preserve">             </w:t>
      </w:r>
    </w:p>
    <w:p w14:paraId="340983E9" w14:textId="77777777" w:rsidR="00341A3E" w:rsidRPr="00341A3E" w:rsidRDefault="00341A3E" w:rsidP="002E03D3">
      <w:pPr>
        <w:jc w:val="center"/>
        <w:rPr>
          <w:rFonts w:eastAsia="Calibri"/>
          <w:bCs/>
          <w:color w:val="000000"/>
          <w:lang w:val="sr-Latn-ME"/>
        </w:rPr>
      </w:pP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1D60120F" w:rsidR="00341A3E" w:rsidRPr="00341A3E" w:rsidRDefault="00A20DA6" w:rsidP="0029494E">
      <w:pPr>
        <w:jc w:val="right"/>
        <w:rPr>
          <w:rFonts w:eastAsia="Calibri"/>
          <w:bCs/>
          <w:color w:val="000000"/>
          <w:lang w:val="sr-Latn-ME"/>
        </w:rPr>
      </w:pPr>
      <w:r>
        <w:rPr>
          <w:rFonts w:eastAsia="Calibri"/>
          <w:bCs/>
          <w:color w:val="000000"/>
          <w:lang w:val="sr-Latn-ME"/>
        </w:rPr>
        <w:t>Teodora Vukanić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7E07A" w14:textId="77777777" w:rsidR="00A74E17" w:rsidRDefault="00A74E17" w:rsidP="0044622A">
      <w:r>
        <w:separator/>
      </w:r>
    </w:p>
  </w:endnote>
  <w:endnote w:type="continuationSeparator" w:id="0">
    <w:p w14:paraId="3D98636F" w14:textId="77777777" w:rsidR="00A74E17" w:rsidRDefault="00A74E1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0A56D" w14:textId="77777777" w:rsidR="00A74E17" w:rsidRDefault="00A74E17" w:rsidP="0044622A">
      <w:r>
        <w:separator/>
      </w:r>
    </w:p>
  </w:footnote>
  <w:footnote w:type="continuationSeparator" w:id="0">
    <w:p w14:paraId="777D0BA1" w14:textId="77777777" w:rsidR="00A74E17" w:rsidRDefault="00A74E17"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0391"/>
    <w:rsid w:val="00092D79"/>
    <w:rsid w:val="000B284A"/>
    <w:rsid w:val="000D67C3"/>
    <w:rsid w:val="000F6F3D"/>
    <w:rsid w:val="00107B0F"/>
    <w:rsid w:val="00111181"/>
    <w:rsid w:val="001119C5"/>
    <w:rsid w:val="0012531A"/>
    <w:rsid w:val="00151D0F"/>
    <w:rsid w:val="00173AC7"/>
    <w:rsid w:val="0017420F"/>
    <w:rsid w:val="001A2CBC"/>
    <w:rsid w:val="001D54EA"/>
    <w:rsid w:val="001E490D"/>
    <w:rsid w:val="0020032C"/>
    <w:rsid w:val="00234FEA"/>
    <w:rsid w:val="00280927"/>
    <w:rsid w:val="002813A1"/>
    <w:rsid w:val="0029494E"/>
    <w:rsid w:val="002E03D3"/>
    <w:rsid w:val="003007F3"/>
    <w:rsid w:val="0030214F"/>
    <w:rsid w:val="0030364F"/>
    <w:rsid w:val="00326322"/>
    <w:rsid w:val="00341A3E"/>
    <w:rsid w:val="0034544F"/>
    <w:rsid w:val="00353DA1"/>
    <w:rsid w:val="00390530"/>
    <w:rsid w:val="00391051"/>
    <w:rsid w:val="00393EDA"/>
    <w:rsid w:val="003A5293"/>
    <w:rsid w:val="003C7988"/>
    <w:rsid w:val="003D0FB5"/>
    <w:rsid w:val="003D317A"/>
    <w:rsid w:val="003E246A"/>
    <w:rsid w:val="00411E94"/>
    <w:rsid w:val="00436556"/>
    <w:rsid w:val="00436F98"/>
    <w:rsid w:val="0044622A"/>
    <w:rsid w:val="004763C0"/>
    <w:rsid w:val="00487959"/>
    <w:rsid w:val="004C0EF8"/>
    <w:rsid w:val="004C2F7D"/>
    <w:rsid w:val="004D1F7C"/>
    <w:rsid w:val="004F7CA2"/>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6847"/>
    <w:rsid w:val="006D048E"/>
    <w:rsid w:val="006D2ADC"/>
    <w:rsid w:val="006D7A2C"/>
    <w:rsid w:val="006E61A4"/>
    <w:rsid w:val="00743FDB"/>
    <w:rsid w:val="00751142"/>
    <w:rsid w:val="0075141D"/>
    <w:rsid w:val="0079575E"/>
    <w:rsid w:val="007C260B"/>
    <w:rsid w:val="007C4E16"/>
    <w:rsid w:val="007F101D"/>
    <w:rsid w:val="00801354"/>
    <w:rsid w:val="008108AF"/>
    <w:rsid w:val="00820ACD"/>
    <w:rsid w:val="00824C0E"/>
    <w:rsid w:val="008260C4"/>
    <w:rsid w:val="00827769"/>
    <w:rsid w:val="008306B7"/>
    <w:rsid w:val="00830C13"/>
    <w:rsid w:val="008327ED"/>
    <w:rsid w:val="00855846"/>
    <w:rsid w:val="008757DE"/>
    <w:rsid w:val="008840AB"/>
    <w:rsid w:val="008A532A"/>
    <w:rsid w:val="008A74C0"/>
    <w:rsid w:val="008B2A8C"/>
    <w:rsid w:val="008B3E0A"/>
    <w:rsid w:val="008C352C"/>
    <w:rsid w:val="008D1A9E"/>
    <w:rsid w:val="008D5EE6"/>
    <w:rsid w:val="008E1BBC"/>
    <w:rsid w:val="008F6905"/>
    <w:rsid w:val="00903EF5"/>
    <w:rsid w:val="00923585"/>
    <w:rsid w:val="00955532"/>
    <w:rsid w:val="009575EC"/>
    <w:rsid w:val="00960E42"/>
    <w:rsid w:val="009621B6"/>
    <w:rsid w:val="00972A05"/>
    <w:rsid w:val="00973F68"/>
    <w:rsid w:val="00983A08"/>
    <w:rsid w:val="00986E76"/>
    <w:rsid w:val="009879FA"/>
    <w:rsid w:val="009921CE"/>
    <w:rsid w:val="009C7E46"/>
    <w:rsid w:val="00A01DA4"/>
    <w:rsid w:val="00A152E7"/>
    <w:rsid w:val="00A20DA6"/>
    <w:rsid w:val="00A20FC7"/>
    <w:rsid w:val="00A23E6E"/>
    <w:rsid w:val="00A34E58"/>
    <w:rsid w:val="00A540C6"/>
    <w:rsid w:val="00A62987"/>
    <w:rsid w:val="00A6419B"/>
    <w:rsid w:val="00A74E17"/>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2527E"/>
    <w:rsid w:val="00C269F1"/>
    <w:rsid w:val="00C72788"/>
    <w:rsid w:val="00CD33B0"/>
    <w:rsid w:val="00CE7625"/>
    <w:rsid w:val="00CF184B"/>
    <w:rsid w:val="00D20D44"/>
    <w:rsid w:val="00D26EC7"/>
    <w:rsid w:val="00D40ED7"/>
    <w:rsid w:val="00D41D8B"/>
    <w:rsid w:val="00D52FAE"/>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8D"/>
    <w:rsid w:val="00EC0DF0"/>
    <w:rsid w:val="00EE452C"/>
    <w:rsid w:val="00EE4E45"/>
    <w:rsid w:val="00EE536D"/>
    <w:rsid w:val="00EE61F6"/>
    <w:rsid w:val="00EE76E3"/>
    <w:rsid w:val="00EF0E23"/>
    <w:rsid w:val="00F10B58"/>
    <w:rsid w:val="00F16038"/>
    <w:rsid w:val="00F25688"/>
    <w:rsid w:val="00F27982"/>
    <w:rsid w:val="00F509B0"/>
    <w:rsid w:val="00F56AC6"/>
    <w:rsid w:val="00F63F8C"/>
    <w:rsid w:val="00F72F81"/>
    <w:rsid w:val="00F818D3"/>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54183-08A2-4EAA-AEC0-55CD1F3DB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5605</Words>
  <Characters>31952</Characters>
  <Application>Microsoft Office Word</Application>
  <DocSecurity>0</DocSecurity>
  <Lines>266</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36</cp:revision>
  <dcterms:created xsi:type="dcterms:W3CDTF">2025-03-31T07:43:00Z</dcterms:created>
  <dcterms:modified xsi:type="dcterms:W3CDTF">2025-05-08T09:54:00Z</dcterms:modified>
</cp:coreProperties>
</file>